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35" w:rsidRDefault="00AD4935" w:rsidP="00AD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</w:pPr>
    </w:p>
    <w:p w:rsidR="00AD4935" w:rsidRDefault="00AD4935" w:rsidP="00AD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</w:pPr>
    </w:p>
    <w:p w:rsidR="00AD4935" w:rsidRDefault="00AD4935" w:rsidP="00AD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  <w:t xml:space="preserve">2020-2021 Bahar Dönemi Bütünleme Sınav Başvuruları 10 Haziran 2021 Tarihinde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  <w:t>onlıne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  <w:t>olarak     E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  <w:t>-kayıt sisteminden yapılacaktır.</w:t>
      </w:r>
    </w:p>
    <w:p w:rsidR="00AD4935" w:rsidRDefault="00AD4935" w:rsidP="00AD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</w:pPr>
    </w:p>
    <w:p w:rsidR="00AD4935" w:rsidRDefault="00AD4935" w:rsidP="00AD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</w:pPr>
    </w:p>
    <w:p w:rsidR="00AD4935" w:rsidRDefault="00AD4935" w:rsidP="00AD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</w:pPr>
    </w:p>
    <w:p w:rsidR="00AD4935" w:rsidRDefault="00AD4935" w:rsidP="00AD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</w:pPr>
    </w:p>
    <w:p w:rsidR="00AD4935" w:rsidRDefault="00AD4935" w:rsidP="00AD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</w:pPr>
    </w:p>
    <w:p w:rsidR="00AD4935" w:rsidRPr="00AD4935" w:rsidRDefault="00AD4935" w:rsidP="00AD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AD4935">
        <w:rPr>
          <w:rFonts w:ascii="Times New Roman" w:eastAsia="Times New Roman" w:hAnsi="Times New Roman" w:cs="Times New Roman"/>
          <w:b/>
          <w:bCs/>
          <w:sz w:val="21"/>
          <w:u w:val="single"/>
          <w:lang w:eastAsia="tr-TR"/>
        </w:rPr>
        <w:t>Bütünleme sınavına girilmek istenilen dersin seçimi</w:t>
      </w:r>
    </w:p>
    <w:p w:rsidR="00AD4935" w:rsidRPr="00AD4935" w:rsidRDefault="00AD4935" w:rsidP="00AD4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1"/>
          <w:szCs w:val="21"/>
          <w:lang w:eastAsia="tr-TR"/>
        </w:rPr>
      </w:pPr>
      <w:r w:rsidRPr="00AD4935">
        <w:rPr>
          <w:rFonts w:ascii="Calibri" w:eastAsia="Times New Roman" w:hAnsi="Calibri" w:cs="Calibri"/>
          <w:color w:val="4E4E4E"/>
          <w:sz w:val="21"/>
          <w:szCs w:val="21"/>
          <w:lang w:eastAsia="tr-TR"/>
        </w:rPr>
        <w:t>Öğrenci İşleri Bilgi Sistemi üzerinden belirtilen tarihte </w:t>
      </w:r>
      <w:r w:rsidRPr="00AD4935">
        <w:rPr>
          <w:rFonts w:ascii="Calibri" w:eastAsia="Times New Roman" w:hAnsi="Calibri" w:cs="Calibri"/>
          <w:b/>
          <w:bCs/>
          <w:color w:val="4E4E4E"/>
          <w:sz w:val="21"/>
          <w:lang w:eastAsia="tr-TR"/>
        </w:rPr>
        <w:t>Ders ve Dönem İşlemleri</w:t>
      </w:r>
      <w:r w:rsidRPr="00AD4935">
        <w:rPr>
          <w:rFonts w:ascii="Calibri" w:eastAsia="Times New Roman" w:hAnsi="Calibri" w:cs="Calibri"/>
          <w:color w:val="4E4E4E"/>
          <w:sz w:val="21"/>
          <w:szCs w:val="21"/>
          <w:lang w:eastAsia="tr-TR"/>
        </w:rPr>
        <w:t> menüsünden </w:t>
      </w:r>
      <w:r w:rsidRPr="00AD4935">
        <w:rPr>
          <w:rFonts w:ascii="Calibri" w:eastAsia="Times New Roman" w:hAnsi="Calibri" w:cs="Calibri"/>
          <w:b/>
          <w:bCs/>
          <w:color w:val="4E4E4E"/>
          <w:sz w:val="21"/>
          <w:lang w:eastAsia="tr-TR"/>
        </w:rPr>
        <w:t>Bütünleme Kayıt</w:t>
      </w:r>
      <w:r w:rsidRPr="00AD4935">
        <w:rPr>
          <w:rFonts w:ascii="Calibri" w:eastAsia="Times New Roman" w:hAnsi="Calibri" w:cs="Calibri"/>
          <w:color w:val="4E4E4E"/>
          <w:sz w:val="21"/>
          <w:szCs w:val="21"/>
          <w:lang w:eastAsia="tr-TR"/>
        </w:rPr>
        <w:t> Seçilerek dönemde aldığı dersleri sağ tarafta </w:t>
      </w:r>
      <w:r w:rsidRPr="00AD4935">
        <w:rPr>
          <w:rFonts w:ascii="Calibri" w:eastAsia="Times New Roman" w:hAnsi="Calibri" w:cs="Calibri"/>
          <w:i/>
          <w:iCs/>
          <w:color w:val="4E4E4E"/>
          <w:sz w:val="21"/>
          <w:u w:val="single"/>
          <w:lang w:eastAsia="tr-TR"/>
        </w:rPr>
        <w:t>Bütünleme Kaydı İçin Seçilebilecek Dersler </w:t>
      </w:r>
      <w:r w:rsidRPr="00AD4935">
        <w:rPr>
          <w:rFonts w:ascii="Calibri" w:eastAsia="Times New Roman" w:hAnsi="Calibri" w:cs="Calibri"/>
          <w:color w:val="4E4E4E"/>
          <w:sz w:val="21"/>
          <w:szCs w:val="21"/>
          <w:lang w:eastAsia="tr-TR"/>
        </w:rPr>
        <w:t>olarak otomatik olarak listelenecektir.</w:t>
      </w:r>
    </w:p>
    <w:p w:rsidR="00AD4935" w:rsidRPr="00AD4935" w:rsidRDefault="00AD4935" w:rsidP="00AD4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1"/>
          <w:szCs w:val="21"/>
          <w:lang w:eastAsia="tr-TR"/>
        </w:rPr>
      </w:pPr>
      <w:r w:rsidRPr="00AD4935">
        <w:rPr>
          <w:rFonts w:ascii="Calibri" w:eastAsia="Times New Roman" w:hAnsi="Calibri" w:cs="Calibri"/>
          <w:color w:val="4E4E4E"/>
          <w:sz w:val="21"/>
          <w:szCs w:val="21"/>
          <w:lang w:eastAsia="tr-TR"/>
        </w:rPr>
        <w:t>Listelenen dersler arasından </w:t>
      </w:r>
      <w:r w:rsidRPr="00AD4935">
        <w:rPr>
          <w:rFonts w:ascii="Calibri" w:eastAsia="Times New Roman" w:hAnsi="Calibri" w:cs="Calibri"/>
          <w:i/>
          <w:iCs/>
          <w:color w:val="4E4E4E"/>
          <w:sz w:val="21"/>
          <w:u w:val="single"/>
          <w:lang w:eastAsia="tr-TR"/>
        </w:rPr>
        <w:t>Bütünleme Sınavına girmek istediğiniz derslerin</w:t>
      </w:r>
      <w:r w:rsidRPr="00AD4935">
        <w:rPr>
          <w:rFonts w:ascii="Calibri" w:eastAsia="Times New Roman" w:hAnsi="Calibri" w:cs="Calibri"/>
          <w:color w:val="4E4E4E"/>
          <w:sz w:val="21"/>
          <w:szCs w:val="21"/>
          <w:lang w:eastAsia="tr-TR"/>
        </w:rPr>
        <w:t> önündeki </w:t>
      </w:r>
      <w:r w:rsidRPr="00AD4935">
        <w:rPr>
          <w:rFonts w:ascii="Calibri" w:eastAsia="Times New Roman" w:hAnsi="Calibri" w:cs="Calibri"/>
          <w:b/>
          <w:bCs/>
          <w:color w:val="4E4E4E"/>
          <w:sz w:val="21"/>
          <w:lang w:eastAsia="tr-TR"/>
        </w:rPr>
        <w:t>(+) işareti</w:t>
      </w:r>
      <w:r w:rsidRPr="00AD4935">
        <w:rPr>
          <w:rFonts w:ascii="Calibri" w:eastAsia="Times New Roman" w:hAnsi="Calibri" w:cs="Calibri"/>
          <w:color w:val="4E4E4E"/>
          <w:sz w:val="21"/>
          <w:szCs w:val="21"/>
          <w:lang w:eastAsia="tr-TR"/>
        </w:rPr>
        <w:t> tıklanarak aşağıda yer alan </w:t>
      </w:r>
      <w:r w:rsidRPr="00AD4935">
        <w:rPr>
          <w:rFonts w:ascii="Calibri" w:eastAsia="Times New Roman" w:hAnsi="Calibri" w:cs="Calibri"/>
          <w:b/>
          <w:bCs/>
          <w:color w:val="4E4E4E"/>
          <w:sz w:val="21"/>
          <w:lang w:eastAsia="tr-TR"/>
        </w:rPr>
        <w:t>Seçilen Dersler</w:t>
      </w:r>
      <w:r w:rsidRPr="00AD4935">
        <w:rPr>
          <w:rFonts w:ascii="Calibri" w:eastAsia="Times New Roman" w:hAnsi="Calibri" w:cs="Calibri"/>
          <w:color w:val="4E4E4E"/>
          <w:sz w:val="21"/>
          <w:szCs w:val="21"/>
          <w:lang w:eastAsia="tr-TR"/>
        </w:rPr>
        <w:t> kısmına eklenmesini sağlamanız yeterli olacaktır.  </w:t>
      </w:r>
    </w:p>
    <w:p w:rsidR="006B685A" w:rsidRDefault="006B685A"/>
    <w:sectPr w:rsidR="006B685A" w:rsidSect="006B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6E2"/>
    <w:multiLevelType w:val="multilevel"/>
    <w:tmpl w:val="4E3A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935"/>
    <w:rsid w:val="006B685A"/>
    <w:rsid w:val="00AD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4935"/>
    <w:rPr>
      <w:b/>
      <w:bCs/>
    </w:rPr>
  </w:style>
  <w:style w:type="character" w:styleId="Vurgu">
    <w:name w:val="Emphasis"/>
    <w:basedOn w:val="VarsaylanParagrafYazTipi"/>
    <w:uiPriority w:val="20"/>
    <w:qFormat/>
    <w:rsid w:val="00AD49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C@NgO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turizmmyo</dc:creator>
  <cp:keywords/>
  <dc:description/>
  <cp:lastModifiedBy>turizmmyo</cp:lastModifiedBy>
  <cp:revision>2</cp:revision>
  <dcterms:created xsi:type="dcterms:W3CDTF">2021-06-02T09:04:00Z</dcterms:created>
  <dcterms:modified xsi:type="dcterms:W3CDTF">2021-06-02T09:06:00Z</dcterms:modified>
</cp:coreProperties>
</file>